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1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2"/>
      </w:tblGrid>
      <w:tr w:rsidR="00054624" w:rsidTr="00C62396">
        <w:trPr>
          <w:trHeight w:val="15808"/>
        </w:trPr>
        <w:tc>
          <w:tcPr>
            <w:tcW w:w="11312" w:type="dxa"/>
          </w:tcPr>
          <w:tbl>
            <w:tblPr>
              <w:tblStyle w:val="a3"/>
              <w:tblW w:w="10982" w:type="dxa"/>
              <w:tblInd w:w="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82"/>
            </w:tblGrid>
            <w:tr w:rsidR="00054624" w:rsidTr="00C62396">
              <w:trPr>
                <w:trHeight w:val="781"/>
              </w:trPr>
              <w:tc>
                <w:tcPr>
                  <w:tcW w:w="10982" w:type="dxa"/>
                </w:tcPr>
                <w:p w:rsidR="00054624" w:rsidRPr="00054624" w:rsidRDefault="0005462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                     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726BA2" wp14:editId="63981EDC">
                        <wp:extent cx="747862" cy="468173"/>
                        <wp:effectExtent l="0" t="0" r="0" b="8255"/>
                        <wp:docPr id="1080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4975" cy="4726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        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E4C53F" wp14:editId="2C6FEE3C">
                        <wp:extent cx="1733702" cy="463433"/>
                        <wp:effectExtent l="0" t="0" r="0" b="0"/>
                        <wp:docPr id="107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9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3967" cy="4715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</w:tc>
            </w:tr>
            <w:tr w:rsidR="007A354F" w:rsidTr="00C62396">
              <w:trPr>
                <w:trHeight w:val="1333"/>
              </w:trPr>
              <w:tc>
                <w:tcPr>
                  <w:tcW w:w="10982" w:type="dxa"/>
                </w:tcPr>
                <w:tbl>
                  <w:tblPr>
                    <w:tblStyle w:val="a3"/>
                    <w:tblpPr w:leftFromText="180" w:rightFromText="180" w:vertAnchor="text" w:horzAnchor="margin" w:tblpY="-168"/>
                    <w:tblOverlap w:val="never"/>
                    <w:tblW w:w="1077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5"/>
                    <w:gridCol w:w="303"/>
                    <w:gridCol w:w="346"/>
                    <w:gridCol w:w="98"/>
                    <w:gridCol w:w="1519"/>
                    <w:gridCol w:w="282"/>
                    <w:gridCol w:w="556"/>
                    <w:gridCol w:w="357"/>
                    <w:gridCol w:w="1248"/>
                    <w:gridCol w:w="103"/>
                    <w:gridCol w:w="626"/>
                    <w:gridCol w:w="299"/>
                    <w:gridCol w:w="313"/>
                    <w:gridCol w:w="934"/>
                    <w:gridCol w:w="284"/>
                    <w:gridCol w:w="1320"/>
                  </w:tblGrid>
                  <w:tr w:rsidR="007A354F" w:rsidRPr="00D1345D" w:rsidTr="00E54166">
                    <w:trPr>
                      <w:trHeight w:val="208"/>
                    </w:trPr>
                    <w:tc>
                      <w:tcPr>
                        <w:tcW w:w="10773" w:type="dxa"/>
                        <w:gridSpan w:val="16"/>
                        <w:tcBorders>
                          <w:top w:val="nil"/>
                          <w:bottom w:val="nil"/>
                        </w:tcBorders>
                        <w:shd w:val="clear" w:color="auto" w:fill="A8F2BF"/>
                      </w:tcPr>
                      <w:p w:rsidR="007A354F" w:rsidRPr="00D1345D" w:rsidRDefault="007A354F" w:rsidP="007A354F">
                        <w:pPr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</w:pP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ИНФОРМАЦИЯ</w:t>
                        </w:r>
                        <w:r w:rsidRPr="00D1345D">
                          <w:rPr>
                            <w:rFonts w:ascii="Arial Rounded MT Bold" w:hAnsi="Arial Rounded MT Bold" w:cs="Arial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О</w:t>
                        </w:r>
                        <w:r w:rsidRPr="00D1345D">
                          <w:rPr>
                            <w:rFonts w:ascii="Arial Rounded MT Bold" w:hAnsi="Arial Rounded MT Bold" w:cs="Arial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ЗАПРАШИВАЕМОМ</w:t>
                        </w:r>
                        <w:r w:rsidRPr="00D1345D">
                          <w:rPr>
                            <w:rFonts w:ascii="Arial Rounded MT Bold" w:hAnsi="Arial Rounded MT Bold" w:cs="Arial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КРЕДИТЕ</w:t>
                        </w:r>
                      </w:p>
                    </w:tc>
                  </w:tr>
                  <w:tr w:rsidR="007A354F" w:rsidRPr="00D1345D" w:rsidTr="00E54166">
                    <w:trPr>
                      <w:trHeight w:val="222"/>
                    </w:trPr>
                    <w:tc>
                      <w:tcPr>
                        <w:tcW w:w="2834" w:type="dxa"/>
                        <w:gridSpan w:val="3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Запрашиваемый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кредит</w:t>
                        </w:r>
                      </w:p>
                    </w:tc>
                    <w:tc>
                      <w:tcPr>
                        <w:tcW w:w="281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1" w:name="kr_descr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Потребительский</w:t>
                        </w:r>
                        <w:bookmarkEnd w:id="1"/>
                      </w:p>
                    </w:tc>
                    <w:tc>
                      <w:tcPr>
                        <w:tcW w:w="1977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7A354F" w:rsidRPr="00D1345D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150" w:type="dxa"/>
                        <w:gridSpan w:val="5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7A354F" w:rsidRPr="00D1345D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A354F" w:rsidRPr="00D1345D" w:rsidTr="00E54166">
                    <w:trPr>
                      <w:trHeight w:val="208"/>
                    </w:trPr>
                    <w:tc>
                      <w:tcPr>
                        <w:tcW w:w="2834" w:type="dxa"/>
                        <w:gridSpan w:val="3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Программа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кредитования</w:t>
                        </w:r>
                      </w:p>
                    </w:tc>
                    <w:tc>
                      <w:tcPr>
                        <w:tcW w:w="2812" w:type="dxa"/>
                        <w:gridSpan w:val="5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" w:name="product_typ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bookmarkEnd w:id="2"/>
                      </w:p>
                    </w:tc>
                    <w:tc>
                      <w:tcPr>
                        <w:tcW w:w="1977" w:type="dxa"/>
                        <w:gridSpan w:val="3"/>
                        <w:tcBorders>
                          <w:top w:val="nil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Цель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кредита</w:t>
                        </w:r>
                      </w:p>
                    </w:tc>
                    <w:tc>
                      <w:tcPr>
                        <w:tcW w:w="3150" w:type="dxa"/>
                        <w:gridSpan w:val="5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3" w:name="purpos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/>
                        </w:r>
                        <w:bookmarkEnd w:id="3"/>
                      </w:p>
                    </w:tc>
                  </w:tr>
                  <w:tr w:rsidR="007A354F" w:rsidRPr="00D1345D" w:rsidTr="00E54166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blBorders>
                    </w:tblPrEx>
                    <w:trPr>
                      <w:gridAfter w:val="1"/>
                      <w:wAfter w:w="1320" w:type="dxa"/>
                      <w:trHeight w:val="208"/>
                    </w:trPr>
                    <w:tc>
                      <w:tcPr>
                        <w:tcW w:w="218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Служебная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отметка</w:t>
                        </w:r>
                      </w:p>
                    </w:tc>
                    <w:tc>
                      <w:tcPr>
                        <w:tcW w:w="30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7A354F" w:rsidRPr="00A668DB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  <w:lang w:val="en-US"/>
                          </w:rPr>
                        </w:pPr>
                        <w:bookmarkStart w:id="4" w:name="prefix"/>
                        <w:r w:rsidRPr="00A668DB"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  <w:lang w:val="en-US"/>
                          </w:rPr>
                          <w:t xml:space="preserve"/>
                        </w:r>
                        <w:bookmarkEnd w:id="4"/>
                      </w:p>
                    </w:tc>
                    <w:tc>
                      <w:tcPr>
                        <w:tcW w:w="1963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D1345D">
                          <w:rPr>
                            <w:rFonts w:ascii="Arial Rounded MT Bold" w:hAnsi="Arial Rounded MT Bold"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ФИО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менеджера</w:t>
                        </w:r>
                      </w:p>
                    </w:tc>
                    <w:tc>
                      <w:tcPr>
                        <w:tcW w:w="3172" w:type="dxa"/>
                        <w:gridSpan w:val="6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" w:name="emp_fio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Ахтамьянова Гульназ Ихсановна</w:t>
                        </w:r>
                        <w:bookmarkEnd w:id="5"/>
                      </w:p>
                    </w:tc>
                    <w:tc>
                      <w:tcPr>
                        <w:tcW w:w="612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Код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6" w:name="id_sal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13</w:t>
                        </w:r>
                        <w:bookmarkEnd w:id="6"/>
                      </w:p>
                    </w:tc>
                  </w:tr>
                  <w:tr w:rsidR="007A354F" w:rsidRPr="00D1345D" w:rsidTr="00E54166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blBorders>
                    </w:tblPrEx>
                    <w:trPr>
                      <w:trHeight w:val="222"/>
                    </w:trPr>
                    <w:tc>
                      <w:tcPr>
                        <w:tcW w:w="5289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D1345D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8"/>
                            <w:szCs w:val="18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Сумма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запрашиваемого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кредита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кред</w:t>
                        </w:r>
                        <w:proofErr w:type="spellEnd"/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.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лимита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,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руб</w:t>
                        </w:r>
                        <w:r w:rsidRPr="00D1345D">
                          <w:rPr>
                            <w:rFonts w:ascii="Arial Rounded MT Bold" w:hAnsi="Arial Rounded MT Bold"/>
                            <w:i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1605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7" w:name="loan_sum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10000</w:t>
                        </w:r>
                        <w:bookmarkEnd w:id="7"/>
                      </w:p>
                    </w:tc>
                    <w:tc>
                      <w:tcPr>
                        <w:tcW w:w="2275" w:type="dxa"/>
                        <w:gridSpan w:val="5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Срок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кредита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,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мес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1604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8" w:name="deal_period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12</w:t>
                        </w:r>
                        <w:bookmarkEnd w:id="8"/>
                      </w:p>
                    </w:tc>
                  </w:tr>
                  <w:tr w:rsidR="007A354F" w:rsidRPr="00D1345D" w:rsidTr="00E54166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blBorders>
                    </w:tblPrEx>
                    <w:trPr>
                      <w:trHeight w:val="164"/>
                    </w:trPr>
                    <w:tc>
                      <w:tcPr>
                        <w:tcW w:w="29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Первоначальный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взнос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,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руб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1801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9" w:name="deal_sum_first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0</w:t>
                        </w:r>
                        <w:bookmarkEnd w:id="9"/>
                      </w:p>
                    </w:tc>
                    <w:tc>
                      <w:tcPr>
                        <w:tcW w:w="2264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Процентная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ставка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, %</w:t>
                        </w:r>
                      </w:p>
                    </w:tc>
                    <w:tc>
                      <w:tcPr>
                        <w:tcW w:w="925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10" w:name="interest_rat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0</w:t>
                        </w:r>
                        <w:bookmarkEnd w:id="10"/>
                      </w:p>
                    </w:tc>
                    <w:tc>
                      <w:tcPr>
                        <w:tcW w:w="1531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Доп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.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ставка</w:t>
                        </w:r>
                      </w:p>
                    </w:tc>
                    <w:tc>
                      <w:tcPr>
                        <w:tcW w:w="132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7A354F" w:rsidRPr="00E54166" w:rsidRDefault="007A354F" w:rsidP="007A354F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A354F" w:rsidRDefault="007A354F">
                  <w:pPr>
                    <w:rPr>
                      <w:lang w:val="en-US"/>
                    </w:rPr>
                  </w:pPr>
                </w:p>
              </w:tc>
            </w:tr>
          </w:tbl>
          <w:p w:rsidR="00054624" w:rsidRDefault="00054624">
            <w:pPr>
              <w:rPr>
                <w:sz w:val="16"/>
                <w:szCs w:val="16"/>
                <w:lang w:val="en-US"/>
              </w:rPr>
            </w:pPr>
          </w:p>
          <w:tbl>
            <w:tblPr>
              <w:tblStyle w:val="a3"/>
              <w:tblW w:w="109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97"/>
            </w:tblGrid>
            <w:tr w:rsidR="007A354F" w:rsidRPr="00E54166" w:rsidTr="00C62396">
              <w:trPr>
                <w:trHeight w:val="1181"/>
              </w:trPr>
              <w:tc>
                <w:tcPr>
                  <w:tcW w:w="10997" w:type="dxa"/>
                  <w:tcBorders>
                    <w:top w:val="nil"/>
                  </w:tcBorders>
                </w:tcPr>
                <w:tbl>
                  <w:tblPr>
                    <w:tblStyle w:val="a3"/>
                    <w:tblW w:w="1070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44"/>
                    <w:gridCol w:w="325"/>
                    <w:gridCol w:w="1701"/>
                    <w:gridCol w:w="341"/>
                    <w:gridCol w:w="226"/>
                    <w:gridCol w:w="1418"/>
                    <w:gridCol w:w="1688"/>
                    <w:gridCol w:w="155"/>
                    <w:gridCol w:w="1649"/>
                    <w:gridCol w:w="193"/>
                    <w:gridCol w:w="376"/>
                    <w:gridCol w:w="758"/>
                    <w:gridCol w:w="430"/>
                  </w:tblGrid>
                  <w:tr w:rsidR="007A354F" w:rsidRPr="00E54166" w:rsidTr="00C62396">
                    <w:trPr>
                      <w:trHeight w:val="163"/>
                    </w:trPr>
                    <w:tc>
                      <w:tcPr>
                        <w:tcW w:w="144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8F2BF"/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</w:pPr>
                        <w:r w:rsidRPr="00E54166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АНКЕТА</w:t>
                        </w:r>
                      </w:p>
                    </w:tc>
                    <w:tc>
                      <w:tcPr>
                        <w:tcW w:w="2367" w:type="dxa"/>
                        <w:gridSpan w:val="3"/>
                        <w:tcBorders>
                          <w:top w:val="nil"/>
                          <w:bottom w:val="single" w:sz="4" w:space="0" w:color="auto"/>
                        </w:tcBorders>
                        <w:shd w:val="clear" w:color="auto" w:fill="A8F2BF"/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332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A8F2BF"/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04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  <w:shd w:val="clear" w:color="auto" w:fill="A8F2BF"/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  <w:shd w:val="clear" w:color="auto" w:fill="A8F2BF"/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88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A8F2BF"/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A354F" w:rsidRPr="00E54166" w:rsidTr="00C62396">
                    <w:trPr>
                      <w:trHeight w:val="153"/>
                    </w:trPr>
                    <w:tc>
                      <w:tcPr>
                        <w:tcW w:w="144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Фамилия</w:t>
                        </w:r>
                      </w:p>
                    </w:tc>
                    <w:tc>
                      <w:tcPr>
                        <w:tcW w:w="236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2" w:name="surnam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ГАЙСИНА</w:t>
                        </w:r>
                        <w:bookmarkEnd w:id="22"/>
                      </w:p>
                    </w:tc>
                    <w:tc>
                      <w:tcPr>
                        <w:tcW w:w="3332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       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Прежняя</w:t>
                        </w: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фамилия</w:t>
                        </w:r>
                      </w:p>
                    </w:tc>
                    <w:tc>
                      <w:tcPr>
                        <w:tcW w:w="2373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3" w:name="old_secondnam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/>
                        </w:r>
                        <w:bookmarkEnd w:id="23"/>
                      </w:p>
                    </w:tc>
                    <w:tc>
                      <w:tcPr>
                        <w:tcW w:w="1188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A354F" w:rsidRPr="00E54166" w:rsidTr="00C62396">
                    <w:trPr>
                      <w:trHeight w:val="153"/>
                    </w:trPr>
                    <w:tc>
                      <w:tcPr>
                        <w:tcW w:w="144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Имя</w:t>
                        </w:r>
                      </w:p>
                    </w:tc>
                    <w:tc>
                      <w:tcPr>
                        <w:tcW w:w="236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4" w:name="firstnam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ЛУИЗА</w:t>
                        </w:r>
                        <w:bookmarkEnd w:id="24"/>
                      </w:p>
                    </w:tc>
                    <w:tc>
                      <w:tcPr>
                        <w:tcW w:w="3332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       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Прежнее</w:t>
                        </w: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имя</w:t>
                        </w:r>
                      </w:p>
                    </w:tc>
                    <w:tc>
                      <w:tcPr>
                        <w:tcW w:w="2373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5" w:name="old_firstnam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/>
                        </w:r>
                        <w:bookmarkEnd w:id="25"/>
                      </w:p>
                    </w:tc>
                    <w:tc>
                      <w:tcPr>
                        <w:tcW w:w="1188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A354F" w:rsidRPr="00E54166" w:rsidTr="00C62396">
                    <w:trPr>
                      <w:trHeight w:val="163"/>
                    </w:trPr>
                    <w:tc>
                      <w:tcPr>
                        <w:tcW w:w="144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Отчество</w:t>
                        </w:r>
                      </w:p>
                    </w:tc>
                    <w:tc>
                      <w:tcPr>
                        <w:tcW w:w="236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6" w:name="middlenam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Радиковна</w:t>
                        </w:r>
                        <w:bookmarkEnd w:id="26"/>
                      </w:p>
                    </w:tc>
                    <w:tc>
                      <w:tcPr>
                        <w:tcW w:w="3332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       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Прежнее</w:t>
                        </w: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отчество</w:t>
                        </w:r>
                      </w:p>
                    </w:tc>
                    <w:tc>
                      <w:tcPr>
                        <w:tcW w:w="2373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7" w:name="old_middlenam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/>
                        </w:r>
                        <w:bookmarkEnd w:id="27"/>
                      </w:p>
                    </w:tc>
                    <w:tc>
                      <w:tcPr>
                        <w:tcW w:w="1188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A354F" w:rsidRPr="00E54166" w:rsidTr="00D72638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trHeight w:val="159"/>
                    </w:trPr>
                    <w:tc>
                      <w:tcPr>
                        <w:tcW w:w="176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Дата</w:t>
                        </w: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рождения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8" w:name="birthdat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1985-04-15</w:t>
                        </w:r>
                        <w:bookmarkEnd w:id="28"/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Пол</w:t>
                        </w:r>
                      </w:p>
                    </w:tc>
                    <w:tc>
                      <w:tcPr>
                        <w:tcW w:w="1418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29" w:name="gen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Женский</w:t>
                        </w:r>
                        <w:bookmarkEnd w:id="29"/>
                      </w:p>
                    </w:tc>
                    <w:tc>
                      <w:tcPr>
                        <w:tcW w:w="1843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Семейное</w:t>
                        </w: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положение</w:t>
                        </w:r>
                      </w:p>
                    </w:tc>
                    <w:tc>
                      <w:tcPr>
                        <w:tcW w:w="1842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30" w:name="marriag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bookmarkEnd w:id="30"/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Смена</w:t>
                        </w:r>
                        <w:r w:rsidRPr="00E54166">
                          <w:rPr>
                            <w:rFonts w:ascii="Arial Rounded MT Bold" w:hAnsi="Arial Rounded MT Bold" w:cs="Times New Roman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ФИО</w:t>
                        </w:r>
                      </w:p>
                    </w:tc>
                    <w:tc>
                      <w:tcPr>
                        <w:tcW w:w="43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A354F" w:rsidRPr="00E54166" w:rsidRDefault="007A354F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31" w:name="old_fio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bookmarkEnd w:id="31"/>
                      </w:p>
                    </w:tc>
                  </w:tr>
                </w:tbl>
                <w:p w:rsidR="007A354F" w:rsidRPr="00E54166" w:rsidRDefault="007A354F">
                  <w:pPr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054624" w:rsidRPr="00E54166" w:rsidRDefault="00054624">
            <w:pPr>
              <w:rPr>
                <w:sz w:val="16"/>
                <w:szCs w:val="16"/>
              </w:rPr>
            </w:pPr>
          </w:p>
          <w:tbl>
            <w:tblPr>
              <w:tblStyle w:val="a3"/>
              <w:tblW w:w="111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151"/>
              <w:gridCol w:w="12"/>
            </w:tblGrid>
            <w:tr w:rsidR="009C7B1C" w:rsidRPr="00BE4F1B" w:rsidTr="00E54166">
              <w:trPr>
                <w:gridAfter w:val="1"/>
                <w:wAfter w:w="12" w:type="dxa"/>
                <w:trHeight w:val="1610"/>
              </w:trPr>
              <w:tc>
                <w:tcPr>
                  <w:tcW w:w="11151" w:type="dxa"/>
                </w:tcPr>
                <w:p w:rsidR="009C7B1C" w:rsidRPr="00E54166" w:rsidRDefault="009C7B1C" w:rsidP="00316170">
                  <w:pPr>
                    <w:rPr>
                      <w:sz w:val="2"/>
                      <w:szCs w:val="2"/>
                      <w:lang w:val="en-US"/>
                    </w:rPr>
                  </w:pPr>
                  <w:bookmarkStart w:id="45" w:name="reg_addr"/>
                </w:p>
                <w:tbl>
                  <w:tblPr>
                    <w:tblStyle w:val="a3"/>
                    <w:tblW w:w="10762" w:type="dxa"/>
                    <w:tblInd w:w="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44"/>
                    <w:gridCol w:w="139"/>
                    <w:gridCol w:w="138"/>
                    <w:gridCol w:w="61"/>
                    <w:gridCol w:w="2806"/>
                    <w:gridCol w:w="436"/>
                    <w:gridCol w:w="137"/>
                    <w:gridCol w:w="27"/>
                    <w:gridCol w:w="494"/>
                    <w:gridCol w:w="271"/>
                    <w:gridCol w:w="34"/>
                    <w:gridCol w:w="411"/>
                    <w:gridCol w:w="104"/>
                    <w:gridCol w:w="174"/>
                    <w:gridCol w:w="373"/>
                    <w:gridCol w:w="276"/>
                    <w:gridCol w:w="311"/>
                    <w:gridCol w:w="140"/>
                    <w:gridCol w:w="366"/>
                    <w:gridCol w:w="554"/>
                    <w:gridCol w:w="43"/>
                    <w:gridCol w:w="140"/>
                    <w:gridCol w:w="1367"/>
                    <w:gridCol w:w="364"/>
                    <w:gridCol w:w="852"/>
                  </w:tblGrid>
                  <w:tr w:rsidR="009C7B1C" w:rsidRPr="00D1345D" w:rsidTr="00E54166">
                    <w:trPr>
                      <w:trHeight w:val="120"/>
                    </w:trPr>
                    <w:tc>
                      <w:tcPr>
                        <w:tcW w:w="10761" w:type="dxa"/>
                        <w:gridSpan w:val="25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8F2BF"/>
                      </w:tcPr>
                      <w:p w:rsidR="009C7B1C" w:rsidRPr="00D1345D" w:rsidRDefault="009C7B1C" w:rsidP="00BA6C6B">
                        <w:pPr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</w:pP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АДРЕС</w:t>
                        </w:r>
                        <w:r w:rsidRPr="00D1345D"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РЕГИСТРАЦИИ</w:t>
                        </w:r>
                        <w:r w:rsidRPr="00D1345D"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ПО</w:t>
                        </w:r>
                        <w:r w:rsidRPr="00D1345D"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МЕСТУ</w:t>
                        </w:r>
                        <w:r w:rsidRPr="00D1345D"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ЖИТЕЛЬСТВА</w:t>
                        </w:r>
                      </w:p>
                    </w:tc>
                  </w:tr>
                  <w:tr w:rsidR="00A81AB3" w:rsidRPr="00D1345D" w:rsidTr="00E54166">
                    <w:trPr>
                      <w:trHeight w:val="114"/>
                    </w:trPr>
                    <w:tc>
                      <w:tcPr>
                        <w:tcW w:w="108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Регион</w:t>
                        </w:r>
                      </w:p>
                    </w:tc>
                    <w:tc>
                      <w:tcPr>
                        <w:tcW w:w="28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46" w:name="reg_region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Респ Башкортостан</w:t>
                        </w:r>
                        <w:bookmarkEnd w:id="46"/>
                      </w:p>
                    </w:tc>
                    <w:tc>
                      <w:tcPr>
                        <w:tcW w:w="1365" w:type="dxa"/>
                        <w:gridSpan w:val="5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  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Индекс</w:t>
                        </w:r>
                      </w:p>
                    </w:tc>
                    <w:tc>
                      <w:tcPr>
                        <w:tcW w:w="1372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47" w:name="reg_index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453642</w:t>
                        </w:r>
                        <w:bookmarkEnd w:id="47"/>
                      </w:p>
                    </w:tc>
                    <w:tc>
                      <w:tcPr>
                        <w:tcW w:w="1371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Город</w:t>
                        </w:r>
                      </w:p>
                    </w:tc>
                    <w:tc>
                      <w:tcPr>
                        <w:tcW w:w="2766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48" w:name="reg_city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/>
                        </w:r>
                        <w:bookmarkEnd w:id="48"/>
                      </w:p>
                    </w:tc>
                  </w:tr>
                  <w:tr w:rsidR="00A81AB3" w:rsidRPr="00D1345D" w:rsidTr="00E54166">
                    <w:trPr>
                      <w:trHeight w:val="75"/>
                    </w:trPr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Улица</w:t>
                        </w:r>
                      </w:p>
                    </w:tc>
                    <w:tc>
                      <w:tcPr>
                        <w:tcW w:w="3144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49" w:name="reg_street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ул Гафури</w:t>
                        </w:r>
                        <w:bookmarkEnd w:id="49"/>
                      </w:p>
                    </w:tc>
                    <w:tc>
                      <w:tcPr>
                        <w:tcW w:w="600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Дом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0" w:name="reg_hous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5</w:t>
                        </w:r>
                        <w:bookmarkEnd w:id="50"/>
                      </w:p>
                    </w:tc>
                    <w:tc>
                      <w:tcPr>
                        <w:tcW w:w="820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Корпус</w:t>
                        </w:r>
                      </w:p>
                    </w:tc>
                    <w:tc>
                      <w:tcPr>
                        <w:tcW w:w="54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1" w:name="reg_korp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bookmarkEnd w:id="51"/>
                      </w:p>
                    </w:tc>
                    <w:tc>
                      <w:tcPr>
                        <w:tcW w:w="1093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Квартира</w:t>
                        </w:r>
                      </w:p>
                    </w:tc>
                    <w:tc>
                      <w:tcPr>
                        <w:tcW w:w="55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2" w:name="reg_flat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2</w:t>
                        </w:r>
                        <w:bookmarkEnd w:id="52"/>
                      </w:p>
                    </w:tc>
                    <w:tc>
                      <w:tcPr>
                        <w:tcW w:w="1914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Дата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регистрации</w:t>
                        </w:r>
                      </w:p>
                    </w:tc>
                    <w:tc>
                      <w:tcPr>
                        <w:tcW w:w="8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7B1C" w:rsidRPr="00E54166" w:rsidRDefault="009C7B1C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3" w:name="reg_reg_addr_dat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bookmarkEnd w:id="53"/>
                      </w:p>
                    </w:tc>
                  </w:tr>
                  <w:tr w:rsidR="000F6C44" w:rsidRPr="00D1345D" w:rsidTr="00E54166">
                    <w:trPr>
                      <w:trHeight w:val="246"/>
                    </w:trPr>
                    <w:tc>
                      <w:tcPr>
                        <w:tcW w:w="10761" w:type="dxa"/>
                        <w:gridSpan w:val="2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8F2BF"/>
                      </w:tcPr>
                      <w:p w:rsidR="000F6C44" w:rsidRPr="00D1345D" w:rsidRDefault="000F6C44" w:rsidP="00BA6C6B">
                        <w:pPr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</w:pP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АДРЕС</w:t>
                        </w:r>
                        <w:r w:rsidRPr="00D1345D"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ФАКТИЧЕСКОГО</w:t>
                        </w:r>
                        <w:r w:rsidRPr="00D1345D"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ПРОЖИВАНИЯ</w:t>
                        </w:r>
                      </w:p>
                    </w:tc>
                  </w:tr>
                  <w:tr w:rsidR="000F6C44" w:rsidRPr="00D1345D" w:rsidTr="00E54166">
                    <w:trPr>
                      <w:trHeight w:val="231"/>
                    </w:trPr>
                    <w:tc>
                      <w:tcPr>
                        <w:tcW w:w="1021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Регион</w:t>
                        </w:r>
                      </w:p>
                    </w:tc>
                    <w:tc>
                      <w:tcPr>
                        <w:tcW w:w="3303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4" w:name="fact_region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Респ Башкортостан</w:t>
                        </w:r>
                        <w:bookmarkEnd w:id="54"/>
                      </w:p>
                    </w:tc>
                    <w:tc>
                      <w:tcPr>
                        <w:tcW w:w="1374" w:type="dxa"/>
                        <w:gridSpan w:val="6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Индекс</w:t>
                        </w:r>
                      </w:p>
                    </w:tc>
                    <w:tc>
                      <w:tcPr>
                        <w:tcW w:w="123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5" w:name="fact_index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453642</w:t>
                        </w:r>
                        <w:bookmarkEnd w:id="55"/>
                      </w:p>
                    </w:tc>
                    <w:tc>
                      <w:tcPr>
                        <w:tcW w:w="1243" w:type="dxa"/>
                        <w:gridSpan w:val="5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   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Город</w:t>
                        </w:r>
                      </w:p>
                    </w:tc>
                    <w:tc>
                      <w:tcPr>
                        <w:tcW w:w="2583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6" w:name="fact_city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/>
                        </w:r>
                        <w:bookmarkEnd w:id="56"/>
                      </w:p>
                    </w:tc>
                  </w:tr>
                  <w:tr w:rsidR="000F6C44" w:rsidRPr="00D1345D" w:rsidTr="00E54166">
                    <w:trPr>
                      <w:trHeight w:val="174"/>
                    </w:trPr>
                    <w:tc>
                      <w:tcPr>
                        <w:tcW w:w="883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Улица</w:t>
                        </w:r>
                      </w:p>
                    </w:tc>
                    <w:tc>
                      <w:tcPr>
                        <w:tcW w:w="357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7" w:name="fact_street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ул Гафури</w:t>
                        </w:r>
                        <w:bookmarkEnd w:id="57"/>
                      </w:p>
                    </w:tc>
                    <w:tc>
                      <w:tcPr>
                        <w:tcW w:w="826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Дом</w:t>
                        </w:r>
                      </w:p>
                    </w:tc>
                    <w:tc>
                      <w:tcPr>
                        <w:tcW w:w="68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8" w:name="fact_hous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5</w:t>
                        </w:r>
                        <w:bookmarkEnd w:id="58"/>
                      </w:p>
                    </w:tc>
                    <w:tc>
                      <w:tcPr>
                        <w:tcW w:w="1100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Корпус</w:t>
                        </w:r>
                      </w:p>
                    </w:tc>
                    <w:tc>
                      <w:tcPr>
                        <w:tcW w:w="963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59" w:name="fact_korp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bookmarkEnd w:id="59"/>
                      </w:p>
                    </w:tc>
                    <w:tc>
                      <w:tcPr>
                        <w:tcW w:w="1507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    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Квартира</w:t>
                        </w:r>
                      </w:p>
                    </w:tc>
                    <w:tc>
                      <w:tcPr>
                        <w:tcW w:w="1215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F6C44" w:rsidRPr="00E54166" w:rsidRDefault="000F6C44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60" w:name="fact_flat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2</w:t>
                        </w:r>
                        <w:bookmarkEnd w:id="60"/>
                      </w:p>
                    </w:tc>
                  </w:tr>
                  <w:bookmarkEnd w:id="45"/>
                </w:tbl>
                <w:p w:rsidR="009C7B1C" w:rsidRDefault="009C7B1C" w:rsidP="00316170">
                  <w:pPr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9243CA" w:rsidTr="00E54166">
              <w:trPr>
                <w:trHeight w:val="647"/>
              </w:trPr>
              <w:tc>
                <w:tcPr>
                  <w:tcW w:w="11163" w:type="dxa"/>
                  <w:gridSpan w:val="2"/>
                </w:tcPr>
                <w:p w:rsidR="009243CA" w:rsidRPr="00E54166" w:rsidRDefault="009243CA">
                  <w:pPr>
                    <w:rPr>
                      <w:sz w:val="2"/>
                      <w:szCs w:val="2"/>
                      <w:lang w:val="en-US"/>
                    </w:rPr>
                  </w:pPr>
                  <w:bookmarkStart w:id="72" w:name="edu"/>
                </w:p>
                <w:tbl>
                  <w:tblPr>
                    <w:tblStyle w:val="a3"/>
                    <w:tblW w:w="10795" w:type="dxa"/>
                    <w:tblInd w:w="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86"/>
                    <w:gridCol w:w="3228"/>
                    <w:gridCol w:w="4981"/>
                  </w:tblGrid>
                  <w:tr w:rsidR="009243CA" w:rsidRPr="00D1345D" w:rsidTr="00E54166">
                    <w:trPr>
                      <w:trHeight w:val="333"/>
                    </w:trPr>
                    <w:tc>
                      <w:tcPr>
                        <w:tcW w:w="2586" w:type="dxa"/>
                        <w:shd w:val="clear" w:color="auto" w:fill="A8F2BF"/>
                      </w:tcPr>
                      <w:p w:rsidR="009243CA" w:rsidRPr="00D1345D" w:rsidRDefault="009243CA" w:rsidP="00BA6C6B">
                        <w:pPr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</w:pP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УРОВЕНЬ</w:t>
                        </w:r>
                        <w:r w:rsidRPr="00D1345D">
                          <w:rPr>
                            <w:rFonts w:ascii="Arial Rounded MT Bold" w:hAnsi="Arial Rounded MT Bold"/>
                            <w:b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Pr="00D1345D">
                          <w:rPr>
                            <w:rFonts w:ascii="Arial" w:hAnsi="Arial" w:cs="Arial"/>
                            <w:b/>
                            <w:i/>
                            <w:sz w:val="18"/>
                            <w:szCs w:val="18"/>
                          </w:rPr>
                          <w:t>ОБРАЗОВАНИЯ</w:t>
                        </w:r>
                      </w:p>
                    </w:tc>
                    <w:tc>
                      <w:tcPr>
                        <w:tcW w:w="3228" w:type="dxa"/>
                      </w:tcPr>
                      <w:p w:rsidR="009243CA" w:rsidRPr="00E54166" w:rsidRDefault="009243CA" w:rsidP="00BA6C6B">
                        <w:pPr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bookmarkStart w:id="73" w:name="education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bookmarkEnd w:id="73"/>
                      </w:p>
                    </w:tc>
                    <w:tc>
                      <w:tcPr>
                        <w:tcW w:w="4981" w:type="dxa"/>
                        <w:shd w:val="clear" w:color="auto" w:fill="A8F2BF"/>
                      </w:tcPr>
                      <w:p w:rsidR="009243CA" w:rsidRPr="00D1345D" w:rsidRDefault="009243CA" w:rsidP="00BA6C6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bookmarkEnd w:id="72"/>
                </w:tbl>
                <w:p w:rsidR="009243CA" w:rsidRPr="009243CA" w:rsidRDefault="009243CA">
                  <w:pPr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DF0837" w:rsidTr="00E54166">
              <w:trPr>
                <w:trHeight w:val="134"/>
              </w:trPr>
              <w:tc>
                <w:tcPr>
                  <w:tcW w:w="11163" w:type="dxa"/>
                  <w:gridSpan w:val="2"/>
                </w:tcPr>
                <w:tbl>
                  <w:tblPr>
                    <w:tblStyle w:val="a3"/>
                    <w:tblW w:w="10951" w:type="dxa"/>
                    <w:tblInd w:w="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951"/>
                  </w:tblGrid>
                </w:tbl>
                <w:p w:rsidR="00EA509B" w:rsidRPr="001F62F3" w:rsidRDefault="00EA509B" w:rsidP="00AC5E85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CF67A1" w:rsidTr="00E54166">
              <w:trPr>
                <w:trHeight w:val="2374"/>
              </w:trPr>
              <w:tc>
                <w:tcPr>
                  <w:tcW w:w="11163" w:type="dxa"/>
                  <w:gridSpan w:val="2"/>
                </w:tcPr>
                <w:p w:rsidR="00CF67A1" w:rsidRPr="005D227B" w:rsidRDefault="00CF67A1" w:rsidP="00BA6C6B">
                  <w:pPr>
                    <w:shd w:val="clear" w:color="auto" w:fill="A8F2BF"/>
                    <w:rPr>
                      <w:rFonts w:ascii="Arial Rounded MT Bold" w:hAnsi="Arial Rounded MT Bold"/>
                      <w:b/>
                      <w:i/>
                      <w:sz w:val="18"/>
                      <w:szCs w:val="18"/>
                    </w:rPr>
                  </w:pPr>
                  <w:r w:rsidRPr="005D227B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ИНФОРМАЦИЯ</w:t>
                  </w:r>
                  <w:r w:rsidRPr="005D227B">
                    <w:rPr>
                      <w:rFonts w:ascii="Arial Rounded MT Bold" w:hAnsi="Arial Rounded MT Bold"/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5D227B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О</w:t>
                  </w:r>
                  <w:r w:rsidRPr="005D227B">
                    <w:rPr>
                      <w:rFonts w:ascii="Arial Rounded MT Bold" w:hAnsi="Arial Rounded MT Bold"/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5D227B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ДОХОДАХ</w:t>
                  </w:r>
                  <w:r w:rsidRPr="005D227B">
                    <w:rPr>
                      <w:rFonts w:ascii="Arial Rounded MT Bold" w:hAnsi="Arial Rounded MT Bold"/>
                      <w:b/>
                      <w:i/>
                      <w:sz w:val="18"/>
                      <w:szCs w:val="18"/>
                    </w:rPr>
                    <w:t>/</w:t>
                  </w:r>
                  <w:r w:rsidRPr="005D227B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РАСХОДАХ</w:t>
                  </w:r>
                </w:p>
                <w:tbl>
                  <w:tblPr>
                    <w:tblStyle w:val="a3"/>
                    <w:tblW w:w="10898" w:type="dxa"/>
                    <w:tblInd w:w="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05"/>
                    <w:gridCol w:w="2045"/>
                    <w:gridCol w:w="3401"/>
                    <w:gridCol w:w="3047"/>
                  </w:tblGrid>
                  <w:tr w:rsidR="00CF67A1" w:rsidRPr="005D227B" w:rsidTr="00E54166">
                    <w:trPr>
                      <w:trHeight w:val="237"/>
                    </w:trPr>
                    <w:tc>
                      <w:tcPr>
                        <w:tcW w:w="4449" w:type="dxa"/>
                        <w:gridSpan w:val="2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Среднемесячные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доходы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после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уплаты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налогов</w:t>
                        </w:r>
                      </w:p>
                    </w:tc>
                    <w:tc>
                      <w:tcPr>
                        <w:tcW w:w="6448" w:type="dxa"/>
                        <w:gridSpan w:val="2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Среднемесячные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расходы</w:t>
                        </w:r>
                      </w:p>
                    </w:tc>
                  </w:tr>
                  <w:tr w:rsidR="00CF67A1" w:rsidRPr="005D227B" w:rsidTr="00E54166">
                    <w:trPr>
                      <w:trHeight w:val="250"/>
                    </w:trPr>
                    <w:tc>
                      <w:tcPr>
                        <w:tcW w:w="240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Заработная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плата</w:t>
                        </w:r>
                      </w:p>
                    </w:tc>
                    <w:tc>
                      <w:tcPr>
                        <w:tcW w:w="204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44" w:name="work_salary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44"/>
                      </w:p>
                    </w:tc>
                    <w:tc>
                      <w:tcPr>
                        <w:tcW w:w="3401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Плата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за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квартиру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комм</w:t>
                        </w:r>
                        <w:proofErr w:type="gramStart"/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.</w:t>
                        </w:r>
                        <w:proofErr w:type="gramEnd"/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gramStart"/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</w:t>
                        </w:r>
                        <w:proofErr w:type="gramEnd"/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латежи</w:t>
                        </w:r>
                      </w:p>
                    </w:tc>
                    <w:tc>
                      <w:tcPr>
                        <w:tcW w:w="3047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45" w:name="work_exsp_flat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45"/>
                      </w:p>
                    </w:tc>
                  </w:tr>
                  <w:tr w:rsidR="00CF67A1" w:rsidRPr="005D227B" w:rsidTr="00E54166">
                    <w:trPr>
                      <w:trHeight w:val="237"/>
                    </w:trPr>
                    <w:tc>
                      <w:tcPr>
                        <w:tcW w:w="240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Дополнительный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доход</w:t>
                        </w:r>
                      </w:p>
                    </w:tc>
                    <w:tc>
                      <w:tcPr>
                        <w:tcW w:w="204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46" w:name="work_add_gain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46"/>
                      </w:p>
                    </w:tc>
                    <w:tc>
                      <w:tcPr>
                        <w:tcW w:w="3401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Страховка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(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жизнь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,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здоровье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,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дом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3047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47" w:name="work_exsp_ins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47"/>
                      </w:p>
                    </w:tc>
                  </w:tr>
                  <w:tr w:rsidR="00CF67A1" w:rsidRPr="005D227B" w:rsidTr="00E54166">
                    <w:trPr>
                      <w:trHeight w:val="250"/>
                    </w:trPr>
                    <w:tc>
                      <w:tcPr>
                        <w:tcW w:w="240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Дивиденды</w:t>
                        </w:r>
                      </w:p>
                    </w:tc>
                    <w:tc>
                      <w:tcPr>
                        <w:tcW w:w="204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48" w:name="work_dividend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48"/>
                      </w:p>
                    </w:tc>
                    <w:tc>
                      <w:tcPr>
                        <w:tcW w:w="3401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Содержание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автомобиля</w:t>
                        </w:r>
                      </w:p>
                    </w:tc>
                    <w:tc>
                      <w:tcPr>
                        <w:tcW w:w="3047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49" w:name="work_exsp_car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49"/>
                      </w:p>
                    </w:tc>
                  </w:tr>
                  <w:tr w:rsidR="00CF67A1" w:rsidRPr="005D227B" w:rsidTr="00E54166">
                    <w:trPr>
                      <w:trHeight w:val="141"/>
                    </w:trPr>
                    <w:tc>
                      <w:tcPr>
                        <w:tcW w:w="240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Гонорары</w:t>
                        </w:r>
                      </w:p>
                    </w:tc>
                    <w:tc>
                      <w:tcPr>
                        <w:tcW w:w="204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50" w:name="work_fee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50"/>
                      </w:p>
                    </w:tc>
                    <w:tc>
                      <w:tcPr>
                        <w:tcW w:w="3401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Медицинское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обслуживание</w:t>
                        </w:r>
                      </w:p>
                    </w:tc>
                    <w:tc>
                      <w:tcPr>
                        <w:tcW w:w="3047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c>
                  </w:tr>
                  <w:tr w:rsidR="00CF67A1" w:rsidRPr="005D227B" w:rsidTr="00E54166">
                    <w:trPr>
                      <w:trHeight w:val="171"/>
                    </w:trPr>
                    <w:tc>
                      <w:tcPr>
                        <w:tcW w:w="240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Арендные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платежи</w:t>
                        </w:r>
                      </w:p>
                    </w:tc>
                    <w:tc>
                      <w:tcPr>
                        <w:tcW w:w="204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51" w:name="work_rent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51"/>
                      </w:p>
                    </w:tc>
                    <w:tc>
                      <w:tcPr>
                        <w:tcW w:w="3401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Платежи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кредитам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/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картам</w:t>
                        </w:r>
                      </w:p>
                    </w:tc>
                    <w:tc>
                      <w:tcPr>
                        <w:tcW w:w="3047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52" w:name="work_exsp_loan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52"/>
                      </w:p>
                    </w:tc>
                  </w:tr>
                  <w:tr w:rsidR="00CF67A1" w:rsidRPr="005D227B" w:rsidTr="00E54166">
                    <w:trPr>
                      <w:trHeight w:val="190"/>
                    </w:trPr>
                    <w:tc>
                      <w:tcPr>
                        <w:tcW w:w="240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Алименты</w:t>
                        </w:r>
                      </w:p>
                    </w:tc>
                    <w:tc>
                      <w:tcPr>
                        <w:tcW w:w="204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53" w:name="work_alimony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53"/>
                      </w:p>
                    </w:tc>
                    <w:tc>
                      <w:tcPr>
                        <w:tcW w:w="3401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Расходы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на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иждивенцев</w:t>
                        </w:r>
                      </w:p>
                    </w:tc>
                    <w:tc>
                      <w:tcPr>
                        <w:tcW w:w="3047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54" w:name="work_exsp_dep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54"/>
                      </w:p>
                    </w:tc>
                  </w:tr>
                  <w:tr w:rsidR="00CF67A1" w:rsidRPr="005D227B" w:rsidTr="00E54166">
                    <w:trPr>
                      <w:trHeight w:val="123"/>
                    </w:trPr>
                    <w:tc>
                      <w:tcPr>
                        <w:tcW w:w="240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Доход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супруг</w:t>
                        </w:r>
                        <w:proofErr w:type="gramStart"/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(</w:t>
                        </w:r>
                        <w:proofErr w:type="gramEnd"/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-</w:t>
                        </w: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а</w:t>
                        </w:r>
                        <w:r w:rsidRPr="00E54166"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2045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bookmarkStart w:id="155" w:name="m_work_salary"/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  </w:t>
                        </w:r>
                        <w:bookmarkEnd w:id="155"/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Arial Rounded MT Bold" w:hAnsi="Arial Rounded MT Bold"/>
                            <w:i/>
                            <w:sz w:val="16"/>
                            <w:szCs w:val="16"/>
                          </w:rPr>
                        </w:pPr>
                        <w:r w:rsidRPr="00E54166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Другое</w:t>
                        </w:r>
                      </w:p>
                    </w:tc>
                    <w:tc>
                      <w:tcPr>
                        <w:tcW w:w="3047" w:type="dxa"/>
                      </w:tcPr>
                      <w:p w:rsidR="00CF67A1" w:rsidRPr="00E54166" w:rsidRDefault="00CF67A1" w:rsidP="00BA6C6B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</w:pPr>
                        <w:bookmarkStart w:id="156" w:name="work_exsp_etc"/>
                        <w:r w:rsidRPr="00E54166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</w:rPr>
                          <w:t xml:space="preserve">   </w:t>
                        </w:r>
                        <w:bookmarkEnd w:id="156"/>
                      </w:p>
                    </w:tc>
                  </w:tr>
                </w:tbl>
                <w:p w:rsidR="00CF67A1" w:rsidRPr="00110012" w:rsidRDefault="00CF67A1" w:rsidP="00BA6C6B">
                  <w:pPr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110012" w:rsidRPr="001B5477" w:rsidRDefault="00110012" w:rsidP="00110012">
            <w:pPr>
              <w:rPr>
                <w:rFonts w:ascii="Arial Rounded MT Bold" w:hAnsi="Arial Rounded MT Bold"/>
                <w:i/>
                <w:sz w:val="14"/>
                <w:szCs w:val="14"/>
              </w:rPr>
            </w:pPr>
            <w:r w:rsidRPr="001B5477">
              <w:rPr>
                <w:rFonts w:ascii="Arial" w:hAnsi="Arial" w:cs="Arial"/>
                <w:i/>
                <w:sz w:val="14"/>
                <w:szCs w:val="14"/>
              </w:rPr>
              <w:t>Прошу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рассматривать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настоящее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Заявление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как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мое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заявление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на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предоставление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мне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кредитного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продукта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>.</w:t>
            </w:r>
          </w:p>
          <w:p w:rsidR="00110012" w:rsidRPr="001B5477" w:rsidRDefault="00110012" w:rsidP="00110012">
            <w:pPr>
              <w:rPr>
                <w:rFonts w:ascii="Arial Rounded MT Bold" w:hAnsi="Arial Rounded MT Bold"/>
                <w:i/>
                <w:sz w:val="14"/>
                <w:szCs w:val="14"/>
              </w:rPr>
            </w:pPr>
            <w:r w:rsidRPr="001B5477">
              <w:rPr>
                <w:rFonts w:ascii="Arial" w:hAnsi="Arial" w:cs="Arial"/>
                <w:i/>
                <w:sz w:val="14"/>
                <w:szCs w:val="14"/>
              </w:rPr>
              <w:t>Я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понимаю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и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соглашаюсь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с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тем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 xml:space="preserve">, </w:t>
            </w:r>
            <w:r w:rsidRPr="001B5477">
              <w:rPr>
                <w:rFonts w:ascii="Arial" w:hAnsi="Arial" w:cs="Arial"/>
                <w:i/>
                <w:sz w:val="14"/>
                <w:szCs w:val="14"/>
              </w:rPr>
              <w:t>что</w:t>
            </w:r>
            <w:r w:rsidRPr="001B5477">
              <w:rPr>
                <w:rFonts w:ascii="Arial Rounded MT Bold" w:hAnsi="Arial Rounded MT Bold"/>
                <w:i/>
                <w:sz w:val="14"/>
                <w:szCs w:val="14"/>
              </w:rPr>
              <w:t>:</w:t>
            </w:r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принятие Банком к рассмотрению настоящего Заявления не означает возникновения у Банка обязательств по предоставлению мне кредитного продукта или возмещению понесенных мною издержек;</w:t>
            </w:r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 xml:space="preserve"> размер кредита/лимита задолженности и категория кредитной карты (в случае её предоставления) будут определены Банком самостоятельно на основании оценки сведений, указанных мной в настоящем Заявлении;</w:t>
            </w:r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 xml:space="preserve"> в случае принятия отрицательного решения Банк не обязан возвращать мне настоящую Анкету;</w:t>
            </w:r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данное Заявление является предложением Банку об открытии счета Заемщика;</w:t>
            </w:r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 xml:space="preserve"> данное Заявление рассматривается в качестве поручения Заемщика Банку на условиях заранее данного акцепта списание сумм со Счета Заемщика в счет погашения кредита;</w:t>
            </w:r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в случае получения кредита на покупку транспортного средства, данное заявление рассматривается в качестве поручения Заемщика Банку на списание суммы кредита со Счета Заемщика для оплаты транспортного  средства, а также оплаты страховых платежей в страховую компании</w:t>
            </w:r>
            <w:proofErr w:type="gramEnd"/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В случае получения кредитной карты я понимаю и соглашаюсь с тем, что:</w:t>
            </w: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 xml:space="preserve">- настоящее заявление-анкета является предложением (офертой) о присоединении к Условиям выпуска и обслуживания международных пластиковых карт ОАО "АФ Банк" (ст. 428 ГК РФ);      </w:t>
            </w: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- акцептом оферты являются действия Банка по заключению между Банком и мной Договора кредитования</w:t>
            </w:r>
            <w:proofErr w:type="gramStart"/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 xml:space="preserve"> ;</w:t>
            </w:r>
            <w:proofErr w:type="gramEnd"/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1B5477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Банк имеет право отказать мне в предоставлении кредитного продукта без сообщения причин отказа.</w:t>
            </w:r>
          </w:p>
          <w:p w:rsidR="00110012" w:rsidRPr="001B5477" w:rsidRDefault="00110012" w:rsidP="00110012">
            <w:pPr>
              <w:pStyle w:val="a6"/>
              <w:numPr>
                <w:ilvl w:val="0"/>
                <w:numId w:val="1"/>
              </w:numPr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ru-RU"/>
              </w:rPr>
            </w:pPr>
          </w:p>
          <w:tbl>
            <w:tblPr>
              <w:tblStyle w:val="a3"/>
              <w:tblW w:w="10961" w:type="dxa"/>
              <w:tblLayout w:type="fixed"/>
              <w:tblLook w:val="04A0" w:firstRow="1" w:lastRow="0" w:firstColumn="1" w:lastColumn="0" w:noHBand="0" w:noVBand="1"/>
            </w:tblPr>
            <w:tblGrid>
              <w:gridCol w:w="1253"/>
              <w:gridCol w:w="1902"/>
              <w:gridCol w:w="1359"/>
              <w:gridCol w:w="2792"/>
              <w:gridCol w:w="1827"/>
              <w:gridCol w:w="1828"/>
            </w:tblGrid>
            <w:tr w:rsidR="00110012" w:rsidRPr="001B5477" w:rsidTr="00C62396">
              <w:trPr>
                <w:trHeight w:val="299"/>
              </w:trPr>
              <w:tc>
                <w:tcPr>
                  <w:tcW w:w="1253" w:type="dxa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902" w:type="dxa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</w:p>
              </w:tc>
              <w:tc>
                <w:tcPr>
                  <w:tcW w:w="1359" w:type="dxa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Подпись</w:t>
                  </w:r>
                </w:p>
              </w:tc>
              <w:tc>
                <w:tcPr>
                  <w:tcW w:w="2792" w:type="dxa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</w:p>
              </w:tc>
              <w:tc>
                <w:tcPr>
                  <w:tcW w:w="1827" w:type="dxa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ФИО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полностью</w:t>
                  </w:r>
                </w:p>
              </w:tc>
              <w:tc>
                <w:tcPr>
                  <w:tcW w:w="1828" w:type="dxa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</w:p>
              </w:tc>
            </w:tr>
          </w:tbl>
          <w:p w:rsidR="00110012" w:rsidRPr="001B5477" w:rsidRDefault="00110012" w:rsidP="00110012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Я согласен на получение от Банка </w:t>
            </w:r>
            <w:proofErr w:type="gram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информационных</w:t>
            </w:r>
            <w:proofErr w:type="gram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email</w:t>
            </w:r>
            <w:proofErr w:type="spell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и смс-сообщений.</w:t>
            </w:r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Я согласен на фотографирование и обработку в базе данных Банка с сохранением режима конфиденциальности в соответствии с внутренними документами Банка.</w:t>
            </w:r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Я подтверждаю, что информация, приведенная в настоящем Заявлении-анкете, является полной и достоверной. Обязуюсь в письменной форме, незамедлительно информировать ОАО "АФ Банк" обо всех изменениях предоставленной информации и не возражаю против проверки и перепроверки в любое время Банком или агентом Банка всей информации, содержащейся в Заявлении-анкете.</w:t>
            </w:r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 xml:space="preserve">Настоящим выражаю свое согласие на обработку моих персональных данных, содержащихся в настоящей анкете (под персональными данными подразумеваются в том числе, но не ограничиваясь, фамилия, имя, отчество, год, месяц, дата и место рождения, данные документа удостоверяющего личность, адрес, семейное, социальное, имущественное положение, образование, профессия, доходы) и любых иных документах, предоставленных мною в ОАО «АФ Банк», расположенному по адресу: </w:t>
            </w:r>
            <w:proofErr w:type="spell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г</w:t>
            </w:r>
            <w:proofErr w:type="gram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.У</w:t>
            </w:r>
            <w:proofErr w:type="gram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фа</w:t>
            </w:r>
            <w:proofErr w:type="spell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, </w:t>
            </w:r>
            <w:proofErr w:type="spell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ул.Октябрьской</w:t>
            </w:r>
            <w:proofErr w:type="spell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революции, д.78 в порядке и на условиях, установленных Федеральным законом «О персональных данных». Указанные мною персональные данные предоставляются мной с целью принятия решения о возможности заключения кредитного договора и </w:t>
            </w:r>
            <w:proofErr w:type="gram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контроля за</w:t>
            </w:r>
            <w:proofErr w:type="gram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исполнением договорных обязательств. Банк может проверить достоверность предоставленных мною персональных данных, в том числе с использованием услуг других операторов, а также использовать информацию о неисполнении и/или ненадлежащем исполнении договорных обязатель</w:t>
            </w:r>
            <w:proofErr w:type="gram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ств пр</w:t>
            </w:r>
            <w:proofErr w:type="gram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и рассмотрении вопросов о предоставлении других услуг и заключении новых договоров. Настоящим я признаю и подтверждаю, что в случае необходимости предоставления персональных данных для достижения указанных выше целей третьему лицу (в том числе </w:t>
            </w:r>
            <w:proofErr w:type="spell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некредитной</w:t>
            </w:r>
            <w:proofErr w:type="spell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и небанковской организации)</w:t>
            </w:r>
            <w:proofErr w:type="gram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,а</w:t>
            </w:r>
            <w:proofErr w:type="gram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равно, и при привлечении третьих лиц  к оказанию услуг в указанных целях, Банк вправе в необходимом объеме раскрывать для совершения вышеуказанных действий информацию обо мне таким третьим лицам, их агентам и иным уполномоченным ими лицами, а также </w:t>
            </w:r>
            <w:proofErr w:type="gram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предоставлять таким лицам соответствующие документы</w:t>
            </w:r>
            <w:proofErr w:type="gram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. Согласие предоставляется с момента подписания настоящего документа и действительно в течение 5 лет после исполнения договорных обязательств либо в течение 5 лет после отказа в заключени</w:t>
            </w:r>
            <w:proofErr w:type="gramStart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>и</w:t>
            </w:r>
            <w:proofErr w:type="gramEnd"/>
            <w:r w:rsidRPr="001B547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договора. По истечении указанного срока действие согласия считается продленным на каждые следующие пять лет при отсутствии сведений о его отзыве. Согласие может быть отозвано досрочно только после полного погашения задолженности по договорам, заключённым с Банком, путем направления соответствующего письменного уведомления Банку.</w:t>
            </w:r>
          </w:p>
          <w:p w:rsidR="00110012" w:rsidRPr="001B5477" w:rsidRDefault="00110012" w:rsidP="00110012">
            <w:pPr>
              <w:rPr>
                <w:b/>
                <w:i/>
                <w:sz w:val="14"/>
                <w:szCs w:val="14"/>
              </w:rPr>
            </w:pPr>
            <w:r w:rsidRPr="00D750E6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С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основными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условиями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предоставления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кредитного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продукта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и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тарифами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Банка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ознакомле</w:t>
            </w:r>
            <w:proofErr w:type="gramStart"/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н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>(</w:t>
            </w:r>
            <w:proofErr w:type="gramEnd"/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а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)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и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согласен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>(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а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).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Экземпляр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тарифов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 xml:space="preserve"> </w:t>
            </w:r>
            <w:r w:rsidRPr="001B5477">
              <w:rPr>
                <w:b/>
                <w:i/>
                <w:sz w:val="14"/>
                <w:szCs w:val="14"/>
              </w:rPr>
              <w:t xml:space="preserve">    </w:t>
            </w:r>
            <w:r w:rsidRPr="001B5477">
              <w:rPr>
                <w:rFonts w:ascii="Arial" w:hAnsi="Arial" w:cs="Arial"/>
                <w:b/>
                <w:i/>
                <w:sz w:val="14"/>
                <w:szCs w:val="14"/>
              </w:rPr>
              <w:t>получен</w:t>
            </w:r>
            <w:r w:rsidRPr="001B5477">
              <w:rPr>
                <w:rFonts w:ascii="Arial Rounded MT Bold" w:hAnsi="Arial Rounded MT Bold"/>
                <w:b/>
                <w:i/>
                <w:sz w:val="14"/>
                <w:szCs w:val="14"/>
              </w:rPr>
              <w:t>.</w:t>
            </w:r>
          </w:p>
          <w:p w:rsidR="00110012" w:rsidRPr="001B5477" w:rsidRDefault="00110012" w:rsidP="00110012">
            <w:pPr>
              <w:tabs>
                <w:tab w:val="left" w:pos="7939"/>
              </w:tabs>
              <w:rPr>
                <w:b/>
                <w:i/>
                <w:sz w:val="14"/>
                <w:szCs w:val="14"/>
              </w:rPr>
            </w:pPr>
            <w:r w:rsidRPr="001B5477">
              <w:rPr>
                <w:b/>
                <w:i/>
                <w:sz w:val="14"/>
                <w:szCs w:val="14"/>
              </w:rPr>
              <w:t xml:space="preserve"> Я предоставляю право Банку на получение сведений обо мне из Бюро Кредитных Историй.</w:t>
            </w:r>
            <w:r w:rsidRPr="001B5477">
              <w:rPr>
                <w:b/>
                <w:i/>
                <w:sz w:val="14"/>
                <w:szCs w:val="14"/>
              </w:rPr>
              <w:tab/>
            </w:r>
          </w:p>
          <w:p w:rsidR="00110012" w:rsidRPr="001B5477" w:rsidRDefault="00110012" w:rsidP="00110012">
            <w:pPr>
              <w:rPr>
                <w:b/>
                <w:i/>
                <w:sz w:val="14"/>
                <w:szCs w:val="14"/>
              </w:rPr>
            </w:pPr>
            <w:r w:rsidRPr="001B5477">
              <w:rPr>
                <w:b/>
                <w:i/>
                <w:sz w:val="14"/>
                <w:szCs w:val="14"/>
              </w:rPr>
              <w:t xml:space="preserve"> Я подтверждаю достоверность представленных мною сведений и не возражаю против их проверки банком.</w:t>
            </w:r>
          </w:p>
          <w:p w:rsidR="00110012" w:rsidRPr="001B5477" w:rsidRDefault="00110012" w:rsidP="00110012">
            <w:pPr>
              <w:rPr>
                <w:i/>
                <w:sz w:val="14"/>
                <w:szCs w:val="14"/>
              </w:rPr>
            </w:pPr>
            <w:r w:rsidRPr="001B5477">
              <w:rPr>
                <w:b/>
                <w:i/>
                <w:sz w:val="14"/>
                <w:szCs w:val="14"/>
              </w:rPr>
              <w:t xml:space="preserve"> </w:t>
            </w:r>
            <w:proofErr w:type="gramStart"/>
            <w:r w:rsidRPr="001B5477">
              <w:rPr>
                <w:b/>
                <w:i/>
                <w:sz w:val="14"/>
                <w:szCs w:val="14"/>
              </w:rPr>
              <w:t>Согласен</w:t>
            </w:r>
            <w:proofErr w:type="gramEnd"/>
            <w:r w:rsidRPr="001B5477">
              <w:rPr>
                <w:b/>
                <w:i/>
                <w:sz w:val="14"/>
                <w:szCs w:val="14"/>
              </w:rPr>
              <w:t xml:space="preserve"> на передачу данных в Бюро Кредитных Историй.</w:t>
            </w:r>
            <w:r w:rsidRPr="001B5477">
              <w:rPr>
                <w:i/>
                <w:sz w:val="14"/>
                <w:szCs w:val="14"/>
              </w:rPr>
              <w:t xml:space="preserve">  </w:t>
            </w:r>
          </w:p>
          <w:tbl>
            <w:tblPr>
              <w:tblStyle w:val="a3"/>
              <w:tblW w:w="10944" w:type="dxa"/>
              <w:tblLayout w:type="fixed"/>
              <w:tblLook w:val="04A0" w:firstRow="1" w:lastRow="0" w:firstColumn="1" w:lastColumn="0" w:noHBand="0" w:noVBand="1"/>
            </w:tblPr>
            <w:tblGrid>
              <w:gridCol w:w="1852"/>
              <w:gridCol w:w="811"/>
              <w:gridCol w:w="1030"/>
              <w:gridCol w:w="184"/>
              <w:gridCol w:w="1672"/>
              <w:gridCol w:w="947"/>
              <w:gridCol w:w="897"/>
              <w:gridCol w:w="1854"/>
              <w:gridCol w:w="1697"/>
            </w:tblGrid>
            <w:tr w:rsidR="00110012" w:rsidTr="00C62396">
              <w:trPr>
                <w:trHeight w:val="343"/>
              </w:trPr>
              <w:tc>
                <w:tcPr>
                  <w:tcW w:w="1852" w:type="dxa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841" w:type="dxa"/>
                  <w:gridSpan w:val="2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</w:p>
              </w:tc>
              <w:tc>
                <w:tcPr>
                  <w:tcW w:w="1856" w:type="dxa"/>
                  <w:gridSpan w:val="2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Подпись</w:t>
                  </w:r>
                </w:p>
              </w:tc>
              <w:tc>
                <w:tcPr>
                  <w:tcW w:w="1844" w:type="dxa"/>
                  <w:gridSpan w:val="2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</w:p>
              </w:tc>
              <w:tc>
                <w:tcPr>
                  <w:tcW w:w="1854" w:type="dxa"/>
                  <w:shd w:val="clear" w:color="auto" w:fill="A8F2BF"/>
                </w:tcPr>
                <w:p w:rsidR="00110012" w:rsidRPr="00A904C6" w:rsidRDefault="00110012" w:rsidP="00BA6C6B">
                  <w:pPr>
                    <w:rPr>
                      <w:rFonts w:ascii="Arial Rounded MT Bold" w:hAnsi="Arial Rounded MT Bold"/>
                      <w:i/>
                      <w:sz w:val="16"/>
                      <w:szCs w:val="16"/>
                    </w:rPr>
                  </w:pPr>
                  <w:r w:rsidRPr="00A904C6">
                    <w:rPr>
                      <w:rFonts w:ascii="Arial" w:hAnsi="Arial" w:cs="Arial"/>
                      <w:i/>
                      <w:sz w:val="16"/>
                      <w:szCs w:val="16"/>
                    </w:rPr>
                    <w:t>ФИО</w:t>
                  </w:r>
                  <w:r w:rsidRPr="00A904C6">
                    <w:rPr>
                      <w:rFonts w:ascii="Arial Rounded MT Bold" w:hAnsi="Arial Rounded MT Bold"/>
                      <w:i/>
                      <w:sz w:val="16"/>
                      <w:szCs w:val="16"/>
                    </w:rPr>
                    <w:t xml:space="preserve"> </w:t>
                  </w:r>
                  <w:r w:rsidRPr="00A904C6">
                    <w:rPr>
                      <w:rFonts w:ascii="Arial" w:hAnsi="Arial" w:cs="Arial"/>
                      <w:i/>
                      <w:sz w:val="16"/>
                      <w:szCs w:val="16"/>
                    </w:rPr>
                    <w:t>полностью</w:t>
                  </w:r>
                </w:p>
              </w:tc>
              <w:tc>
                <w:tcPr>
                  <w:tcW w:w="1697" w:type="dxa"/>
                </w:tcPr>
                <w:p w:rsidR="00110012" w:rsidRPr="00A904C6" w:rsidRDefault="00110012" w:rsidP="00BA6C6B">
                  <w:pPr>
                    <w:rPr>
                      <w:rFonts w:ascii="Arial Rounded MT Bold" w:hAnsi="Arial Rounded MT Bold"/>
                      <w:i/>
                      <w:sz w:val="16"/>
                      <w:szCs w:val="16"/>
                    </w:rPr>
                  </w:pPr>
                </w:p>
              </w:tc>
            </w:tr>
            <w:tr w:rsidR="00110012" w:rsidTr="00C62396">
              <w:trPr>
                <w:trHeight w:val="281"/>
              </w:trPr>
              <w:tc>
                <w:tcPr>
                  <w:tcW w:w="1852" w:type="dxa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Отметки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Банка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9092" w:type="dxa"/>
                  <w:gridSpan w:val="8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>(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заполняется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сотрудником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банка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>)</w:t>
                  </w:r>
                </w:p>
              </w:tc>
            </w:tr>
            <w:tr w:rsidR="00110012" w:rsidTr="00C62396">
              <w:trPr>
                <w:trHeight w:val="285"/>
              </w:trPr>
              <w:tc>
                <w:tcPr>
                  <w:tcW w:w="10944" w:type="dxa"/>
                  <w:gridSpan w:val="9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Личность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и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данные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,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указанные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клиентом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проверены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и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удостоверены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>.</w:t>
                  </w:r>
                </w:p>
              </w:tc>
            </w:tr>
            <w:tr w:rsidR="00110012" w:rsidTr="00C62396">
              <w:trPr>
                <w:trHeight w:val="276"/>
              </w:trPr>
              <w:tc>
                <w:tcPr>
                  <w:tcW w:w="2663" w:type="dxa"/>
                  <w:gridSpan w:val="2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Дата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принятия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заявления</w:t>
                  </w:r>
                </w:p>
              </w:tc>
              <w:tc>
                <w:tcPr>
                  <w:tcW w:w="1214" w:type="dxa"/>
                  <w:gridSpan w:val="2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</w:p>
              </w:tc>
              <w:tc>
                <w:tcPr>
                  <w:tcW w:w="2619" w:type="dxa"/>
                  <w:gridSpan w:val="2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Должность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,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подразделение</w:t>
                  </w:r>
                </w:p>
              </w:tc>
              <w:tc>
                <w:tcPr>
                  <w:tcW w:w="4448" w:type="dxa"/>
                  <w:gridSpan w:val="3"/>
                </w:tcPr>
                <w:p w:rsidR="00110012" w:rsidRPr="00A904C6" w:rsidRDefault="00110012" w:rsidP="00BA6C6B">
                  <w:pPr>
                    <w:rPr>
                      <w:rFonts w:ascii="Arial Rounded MT Bold" w:hAnsi="Arial Rounded MT Bold"/>
                      <w:i/>
                      <w:sz w:val="16"/>
                      <w:szCs w:val="16"/>
                    </w:rPr>
                  </w:pPr>
                </w:p>
              </w:tc>
            </w:tr>
            <w:tr w:rsidR="00110012" w:rsidTr="00C62396">
              <w:trPr>
                <w:trHeight w:val="264"/>
              </w:trPr>
              <w:tc>
                <w:tcPr>
                  <w:tcW w:w="2663" w:type="dxa"/>
                  <w:gridSpan w:val="2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Подпись</w:t>
                  </w:r>
                </w:p>
              </w:tc>
              <w:tc>
                <w:tcPr>
                  <w:tcW w:w="1214" w:type="dxa"/>
                  <w:gridSpan w:val="2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</w:p>
              </w:tc>
              <w:tc>
                <w:tcPr>
                  <w:tcW w:w="2619" w:type="dxa"/>
                  <w:gridSpan w:val="2"/>
                  <w:shd w:val="clear" w:color="auto" w:fill="A8F2BF"/>
                </w:tcPr>
                <w:p w:rsidR="00110012" w:rsidRPr="001B5477" w:rsidRDefault="00110012" w:rsidP="00BA6C6B">
                  <w:pPr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</w:pP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Расшифровка</w:t>
                  </w:r>
                  <w:r w:rsidRPr="001B5477">
                    <w:rPr>
                      <w:rFonts w:ascii="Arial Rounded MT Bold" w:hAnsi="Arial Rounded MT Bold"/>
                      <w:i/>
                      <w:sz w:val="15"/>
                      <w:szCs w:val="15"/>
                    </w:rPr>
                    <w:t xml:space="preserve"> </w:t>
                  </w:r>
                  <w:r w:rsidRPr="001B5477">
                    <w:rPr>
                      <w:rFonts w:ascii="Arial" w:hAnsi="Arial" w:cs="Arial"/>
                      <w:i/>
                      <w:sz w:val="15"/>
                      <w:szCs w:val="15"/>
                    </w:rPr>
                    <w:t>подписи</w:t>
                  </w:r>
                </w:p>
              </w:tc>
              <w:tc>
                <w:tcPr>
                  <w:tcW w:w="4448" w:type="dxa"/>
                  <w:gridSpan w:val="3"/>
                </w:tcPr>
                <w:p w:rsidR="00110012" w:rsidRPr="00A904C6" w:rsidRDefault="00110012" w:rsidP="00BA6C6B">
                  <w:pPr>
                    <w:rPr>
                      <w:rFonts w:ascii="Arial Rounded MT Bold" w:hAnsi="Arial Rounded MT Bold"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7A354F" w:rsidRPr="00BE4F1B" w:rsidRDefault="007A354F">
            <w:pPr>
              <w:rPr>
                <w:sz w:val="16"/>
                <w:szCs w:val="16"/>
              </w:rPr>
            </w:pPr>
          </w:p>
        </w:tc>
      </w:tr>
    </w:tbl>
    <w:p w:rsidR="00DC2784" w:rsidRDefault="00DC2784"/>
    <w:sectPr w:rsidR="00DC2784" w:rsidSect="0005462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15477"/>
    <w:multiLevelType w:val="hybridMultilevel"/>
    <w:tmpl w:val="40E62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24"/>
    <w:rsid w:val="00022389"/>
    <w:rsid w:val="00054624"/>
    <w:rsid w:val="000778DC"/>
    <w:rsid w:val="000A33ED"/>
    <w:rsid w:val="000F6C44"/>
    <w:rsid w:val="00110012"/>
    <w:rsid w:val="00153845"/>
    <w:rsid w:val="001B5477"/>
    <w:rsid w:val="001E404D"/>
    <w:rsid w:val="001F62F3"/>
    <w:rsid w:val="002162BB"/>
    <w:rsid w:val="00237DE1"/>
    <w:rsid w:val="00294BEB"/>
    <w:rsid w:val="003070D4"/>
    <w:rsid w:val="00316170"/>
    <w:rsid w:val="003337A2"/>
    <w:rsid w:val="003900BF"/>
    <w:rsid w:val="003A4B67"/>
    <w:rsid w:val="003F7E80"/>
    <w:rsid w:val="00400B4D"/>
    <w:rsid w:val="00423F3F"/>
    <w:rsid w:val="004412C9"/>
    <w:rsid w:val="004C45B9"/>
    <w:rsid w:val="004D3D65"/>
    <w:rsid w:val="005144B4"/>
    <w:rsid w:val="006229AB"/>
    <w:rsid w:val="00633E6B"/>
    <w:rsid w:val="00660E1C"/>
    <w:rsid w:val="0067036E"/>
    <w:rsid w:val="00673AF8"/>
    <w:rsid w:val="006E145F"/>
    <w:rsid w:val="007542F4"/>
    <w:rsid w:val="007A354F"/>
    <w:rsid w:val="007C2FA1"/>
    <w:rsid w:val="007E4A2B"/>
    <w:rsid w:val="00823851"/>
    <w:rsid w:val="00833323"/>
    <w:rsid w:val="00855A8A"/>
    <w:rsid w:val="00875961"/>
    <w:rsid w:val="008976AC"/>
    <w:rsid w:val="008A7CC3"/>
    <w:rsid w:val="009243CA"/>
    <w:rsid w:val="009331D9"/>
    <w:rsid w:val="009B6F6E"/>
    <w:rsid w:val="009C7B1C"/>
    <w:rsid w:val="009E7B72"/>
    <w:rsid w:val="00A725CA"/>
    <w:rsid w:val="00A81AB3"/>
    <w:rsid w:val="00A904C6"/>
    <w:rsid w:val="00AC5E85"/>
    <w:rsid w:val="00B30518"/>
    <w:rsid w:val="00B84337"/>
    <w:rsid w:val="00B93A5D"/>
    <w:rsid w:val="00BB566E"/>
    <w:rsid w:val="00BE4F1B"/>
    <w:rsid w:val="00C50A53"/>
    <w:rsid w:val="00C62396"/>
    <w:rsid w:val="00C72CB1"/>
    <w:rsid w:val="00C85B10"/>
    <w:rsid w:val="00CF67A1"/>
    <w:rsid w:val="00D6155B"/>
    <w:rsid w:val="00D72638"/>
    <w:rsid w:val="00DC2784"/>
    <w:rsid w:val="00DF0837"/>
    <w:rsid w:val="00E54166"/>
    <w:rsid w:val="00EA509B"/>
    <w:rsid w:val="00EB2B8F"/>
    <w:rsid w:val="00EC4A39"/>
    <w:rsid w:val="00F15471"/>
    <w:rsid w:val="00FB4470"/>
    <w:rsid w:val="00FE7172"/>
    <w:rsid w:val="00FF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0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0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3B7E8-14E9-4468-AD43-7AB15BF8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Сакаева Розалия Рабисовна</dc:creator>
  <cp:lastModifiedBy>Сакаева Розалия Рабисовна</cp:lastModifiedBy>
  <cp:revision>3</cp:revision>
  <dcterms:created xsi:type="dcterms:W3CDTF">2014-02-05T03:17:00Z</dcterms:created>
  <dcterms:modified xsi:type="dcterms:W3CDTF">2014-02-05T03:22:00Z</dcterms:modified>
</cp:coreProperties>
</file>